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E4" w:rsidRDefault="00766BE4" w:rsidP="008A68B9">
      <w:pPr>
        <w:jc w:val="center"/>
        <w:rPr>
          <w:sz w:val="24"/>
          <w:szCs w:val="24"/>
        </w:rPr>
      </w:pPr>
      <w:r w:rsidRPr="00766BE4">
        <w:rPr>
          <w:sz w:val="24"/>
          <w:szCs w:val="24"/>
        </w:rPr>
        <w:t xml:space="preserve">Obec </w:t>
      </w:r>
      <w:proofErr w:type="spellStart"/>
      <w:r w:rsidRPr="00766BE4">
        <w:rPr>
          <w:sz w:val="24"/>
          <w:szCs w:val="24"/>
        </w:rPr>
        <w:t>Hvozdec</w:t>
      </w:r>
      <w:proofErr w:type="spellEnd"/>
      <w:r w:rsidRPr="00766BE4">
        <w:rPr>
          <w:sz w:val="24"/>
          <w:szCs w:val="24"/>
        </w:rPr>
        <w:t xml:space="preserve">, </w:t>
      </w:r>
      <w:proofErr w:type="spellStart"/>
      <w:r w:rsidRPr="00766BE4">
        <w:rPr>
          <w:sz w:val="24"/>
          <w:szCs w:val="24"/>
        </w:rPr>
        <w:t>Hvozdec</w:t>
      </w:r>
      <w:proofErr w:type="spellEnd"/>
      <w:r w:rsidRPr="00766BE4">
        <w:rPr>
          <w:sz w:val="24"/>
          <w:szCs w:val="24"/>
        </w:rPr>
        <w:t xml:space="preserve"> 12, 267 62 </w:t>
      </w:r>
      <w:proofErr w:type="spellStart"/>
      <w:r w:rsidRPr="00766BE4">
        <w:rPr>
          <w:sz w:val="24"/>
          <w:szCs w:val="24"/>
        </w:rPr>
        <w:t>Komárov</w:t>
      </w:r>
      <w:proofErr w:type="spellEnd"/>
      <w:r w:rsidRPr="00766BE4">
        <w:rPr>
          <w:sz w:val="24"/>
          <w:szCs w:val="24"/>
        </w:rPr>
        <w:t>, IČO  00233293</w:t>
      </w:r>
    </w:p>
    <w:p w:rsidR="008B43C0" w:rsidRPr="00776F64" w:rsidRDefault="008B43C0" w:rsidP="008A68B9">
      <w:pPr>
        <w:jc w:val="center"/>
        <w:rPr>
          <w:b/>
          <w:sz w:val="36"/>
          <w:szCs w:val="36"/>
          <w:u w:val="single"/>
        </w:rPr>
      </w:pPr>
      <w:r w:rsidRPr="00776F64">
        <w:rPr>
          <w:b/>
          <w:sz w:val="36"/>
          <w:szCs w:val="36"/>
          <w:u w:val="single"/>
        </w:rPr>
        <w:t>Směrnice č.10/2021</w:t>
      </w:r>
    </w:p>
    <w:p w:rsidR="00BC26B3" w:rsidRDefault="008B43C0" w:rsidP="008B43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Provozní </w:t>
      </w:r>
      <w:proofErr w:type="gramStart"/>
      <w:r>
        <w:rPr>
          <w:b/>
          <w:sz w:val="36"/>
          <w:szCs w:val="36"/>
          <w:u w:val="single"/>
        </w:rPr>
        <w:t>řád  zasedací</w:t>
      </w:r>
      <w:proofErr w:type="gramEnd"/>
      <w:r>
        <w:rPr>
          <w:b/>
          <w:sz w:val="36"/>
          <w:szCs w:val="36"/>
          <w:u w:val="single"/>
        </w:rPr>
        <w:t xml:space="preserve"> místnosti a společenského sálu </w:t>
      </w:r>
      <w:r w:rsidR="003257BB" w:rsidRPr="00A26632">
        <w:rPr>
          <w:b/>
          <w:sz w:val="36"/>
          <w:szCs w:val="36"/>
          <w:u w:val="single"/>
        </w:rPr>
        <w:t xml:space="preserve"> v budově OÚ</w:t>
      </w:r>
      <w:r w:rsidR="00832F17">
        <w:rPr>
          <w:b/>
          <w:sz w:val="36"/>
          <w:szCs w:val="36"/>
          <w:u w:val="single"/>
        </w:rPr>
        <w:t xml:space="preserve"> včetně</w:t>
      </w:r>
      <w:r w:rsidR="00832F17" w:rsidRPr="00832F17">
        <w:rPr>
          <w:b/>
          <w:sz w:val="36"/>
          <w:szCs w:val="36"/>
          <w:u w:val="single"/>
        </w:rPr>
        <w:t xml:space="preserve"> </w:t>
      </w:r>
      <w:r w:rsidR="00776F64">
        <w:rPr>
          <w:b/>
          <w:sz w:val="36"/>
          <w:szCs w:val="36"/>
          <w:u w:val="single"/>
        </w:rPr>
        <w:t xml:space="preserve"> stanovení </w:t>
      </w:r>
      <w:r w:rsidR="00832F17" w:rsidRPr="00A26632">
        <w:rPr>
          <w:b/>
          <w:sz w:val="36"/>
          <w:szCs w:val="36"/>
          <w:u w:val="single"/>
        </w:rPr>
        <w:t>poplatku za pronájem</w:t>
      </w:r>
    </w:p>
    <w:p w:rsidR="008B43C0" w:rsidRPr="00776F64" w:rsidRDefault="008B43C0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Úvodní ustanovení</w:t>
      </w:r>
    </w:p>
    <w:p w:rsidR="008B43C0" w:rsidRDefault="008B43C0">
      <w:r>
        <w:t xml:space="preserve">Provozní </w:t>
      </w:r>
      <w:proofErr w:type="gramStart"/>
      <w:r>
        <w:t>řád  stanoví</w:t>
      </w:r>
      <w:proofErr w:type="gramEnd"/>
      <w:r w:rsidR="005616D4">
        <w:t xml:space="preserve"> pravidla pronájmu prostor budovy OU </w:t>
      </w:r>
      <w:proofErr w:type="spellStart"/>
      <w:r w:rsidR="005616D4">
        <w:t>Hvozdec</w:t>
      </w:r>
      <w:proofErr w:type="spellEnd"/>
      <w:r>
        <w:t>, ochrany obecního majetku a povinnosti pořadatele  při pořádaných akcích.</w:t>
      </w:r>
    </w:p>
    <w:p w:rsidR="008B43C0" w:rsidRPr="00776F64" w:rsidRDefault="008B43C0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Článek I</w:t>
      </w:r>
    </w:p>
    <w:p w:rsidR="007B2DE7" w:rsidRPr="00776F64" w:rsidRDefault="007B2DE7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Popis prostor</w:t>
      </w:r>
    </w:p>
    <w:p w:rsidR="008B43C0" w:rsidRPr="00C261BE" w:rsidRDefault="00832F17" w:rsidP="007B2DE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 V budově OÚ </w:t>
      </w:r>
      <w:proofErr w:type="spellStart"/>
      <w:r w:rsidRPr="00C261BE">
        <w:rPr>
          <w:sz w:val="24"/>
          <w:szCs w:val="24"/>
        </w:rPr>
        <w:t>Hvozdec</w:t>
      </w:r>
      <w:proofErr w:type="spellEnd"/>
      <w:r w:rsidRPr="00C261BE">
        <w:rPr>
          <w:sz w:val="24"/>
          <w:szCs w:val="24"/>
        </w:rPr>
        <w:t xml:space="preserve"> </w:t>
      </w:r>
      <w:r w:rsidR="008B43C0" w:rsidRPr="00C261BE">
        <w:rPr>
          <w:sz w:val="24"/>
          <w:szCs w:val="24"/>
        </w:rPr>
        <w:t xml:space="preserve"> </w:t>
      </w:r>
      <w:proofErr w:type="spellStart"/>
      <w:r w:rsidR="008B43C0" w:rsidRPr="00C261BE">
        <w:rPr>
          <w:sz w:val="24"/>
          <w:szCs w:val="24"/>
        </w:rPr>
        <w:t>č.p</w:t>
      </w:r>
      <w:proofErr w:type="spellEnd"/>
      <w:r w:rsidR="008B43C0" w:rsidRPr="00C261BE">
        <w:rPr>
          <w:sz w:val="24"/>
          <w:szCs w:val="24"/>
        </w:rPr>
        <w:t xml:space="preserve">. 12  se nacházejí 2 kanceláře, archiv, výčepní a klubová místnost, zasedací jednací </w:t>
      </w:r>
      <w:proofErr w:type="gramStart"/>
      <w:r w:rsidR="008B43C0" w:rsidRPr="00C261BE">
        <w:rPr>
          <w:sz w:val="24"/>
          <w:szCs w:val="24"/>
        </w:rPr>
        <w:t>místnost , společenský</w:t>
      </w:r>
      <w:proofErr w:type="gramEnd"/>
      <w:r w:rsidR="008B43C0" w:rsidRPr="00C261BE">
        <w:rPr>
          <w:sz w:val="24"/>
          <w:szCs w:val="24"/>
        </w:rPr>
        <w:t xml:space="preserve"> sál  a sociální zařízení.</w:t>
      </w:r>
    </w:p>
    <w:p w:rsidR="008B43C0" w:rsidRPr="00C261BE" w:rsidRDefault="008B43C0" w:rsidP="007B2DE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Výčepní a klubovou místnost má v dlouhodobém pronájmu Společenský klub </w:t>
      </w:r>
      <w:proofErr w:type="spellStart"/>
      <w:proofErr w:type="gramStart"/>
      <w:r w:rsidRPr="00C261BE">
        <w:rPr>
          <w:sz w:val="24"/>
          <w:szCs w:val="24"/>
        </w:rPr>
        <w:t>Hvozdec</w:t>
      </w:r>
      <w:proofErr w:type="spellEnd"/>
      <w:r w:rsidRPr="00C261BE">
        <w:rPr>
          <w:sz w:val="24"/>
          <w:szCs w:val="24"/>
        </w:rPr>
        <w:t xml:space="preserve"> z.s.</w:t>
      </w:r>
      <w:proofErr w:type="gramEnd"/>
    </w:p>
    <w:p w:rsidR="00A26632" w:rsidRPr="00C261BE" w:rsidRDefault="008B43C0" w:rsidP="007B2DE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 Z</w:t>
      </w:r>
      <w:r w:rsidR="00832F17" w:rsidRPr="00C261BE">
        <w:rPr>
          <w:sz w:val="24"/>
          <w:szCs w:val="24"/>
        </w:rPr>
        <w:t xml:space="preserve">a účelem pořádání kulturní, sportovní či společenské </w:t>
      </w:r>
      <w:proofErr w:type="gramStart"/>
      <w:r w:rsidR="00832F17" w:rsidRPr="00C261BE">
        <w:rPr>
          <w:sz w:val="24"/>
          <w:szCs w:val="24"/>
        </w:rPr>
        <w:t xml:space="preserve">akce </w:t>
      </w:r>
      <w:r w:rsidRPr="00C261BE">
        <w:rPr>
          <w:sz w:val="24"/>
          <w:szCs w:val="24"/>
        </w:rPr>
        <w:t xml:space="preserve"> a rodinné</w:t>
      </w:r>
      <w:proofErr w:type="gramEnd"/>
      <w:r w:rsidRPr="00C261BE">
        <w:rPr>
          <w:sz w:val="24"/>
          <w:szCs w:val="24"/>
        </w:rPr>
        <w:t xml:space="preserve"> oslavy si  lze jednorázově</w:t>
      </w:r>
      <w:r w:rsidR="005616D4">
        <w:rPr>
          <w:sz w:val="24"/>
          <w:szCs w:val="24"/>
        </w:rPr>
        <w:t xml:space="preserve"> pronajmout</w:t>
      </w:r>
      <w:r w:rsidRPr="00C261BE">
        <w:rPr>
          <w:sz w:val="24"/>
          <w:szCs w:val="24"/>
        </w:rPr>
        <w:t xml:space="preserve"> následující prostory: </w:t>
      </w:r>
      <w:r w:rsidR="00832F17" w:rsidRPr="00C261BE">
        <w:rPr>
          <w:sz w:val="24"/>
          <w:szCs w:val="24"/>
        </w:rPr>
        <w:t xml:space="preserve"> zasedací </w:t>
      </w:r>
      <w:r w:rsidRPr="00C261BE">
        <w:rPr>
          <w:sz w:val="24"/>
          <w:szCs w:val="24"/>
        </w:rPr>
        <w:t xml:space="preserve"> jednací </w:t>
      </w:r>
      <w:r w:rsidR="005616D4">
        <w:rPr>
          <w:sz w:val="24"/>
          <w:szCs w:val="24"/>
        </w:rPr>
        <w:t>místnost a</w:t>
      </w:r>
      <w:r w:rsidR="00832F17" w:rsidRPr="00C261BE">
        <w:rPr>
          <w:sz w:val="24"/>
          <w:szCs w:val="24"/>
        </w:rPr>
        <w:t xml:space="preserve"> společenský sál</w:t>
      </w:r>
      <w:r w:rsidRPr="00C261BE">
        <w:rPr>
          <w:sz w:val="24"/>
          <w:szCs w:val="24"/>
        </w:rPr>
        <w:t>. Budova je stavebně propojena a sociální zařízení je společné.</w:t>
      </w:r>
    </w:p>
    <w:p w:rsidR="007B2DE7" w:rsidRPr="00776F64" w:rsidRDefault="008B43C0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Článek II</w:t>
      </w:r>
    </w:p>
    <w:p w:rsidR="008B43C0" w:rsidRPr="00776F64" w:rsidRDefault="007B2DE7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Kapacita budovy, pravomoci majitele a výše nájemného</w:t>
      </w:r>
    </w:p>
    <w:p w:rsidR="007B2DE7" w:rsidRPr="00C261BE" w:rsidRDefault="007B2DE7" w:rsidP="007B2DE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Maximální kapacita </w:t>
      </w:r>
      <w:proofErr w:type="gramStart"/>
      <w:r w:rsidRPr="00C261BE">
        <w:rPr>
          <w:sz w:val="24"/>
          <w:szCs w:val="24"/>
        </w:rPr>
        <w:t xml:space="preserve">prostor </w:t>
      </w:r>
      <w:r w:rsidR="008B43C0" w:rsidRPr="00C261BE">
        <w:rPr>
          <w:sz w:val="24"/>
          <w:szCs w:val="24"/>
        </w:rPr>
        <w:t xml:space="preserve"> je</w:t>
      </w:r>
      <w:proofErr w:type="gramEnd"/>
      <w:r w:rsidR="008B43C0" w:rsidRPr="00C261BE">
        <w:rPr>
          <w:sz w:val="24"/>
          <w:szCs w:val="24"/>
        </w:rPr>
        <w:t xml:space="preserve"> stanovena na 100 míst k sezení. </w:t>
      </w:r>
    </w:p>
    <w:p w:rsidR="007B2DE7" w:rsidRPr="00C261BE" w:rsidRDefault="007B2DE7" w:rsidP="007B2DE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Za provoz </w:t>
      </w:r>
      <w:proofErr w:type="gramStart"/>
      <w:r w:rsidRPr="00C261BE">
        <w:rPr>
          <w:sz w:val="24"/>
          <w:szCs w:val="24"/>
        </w:rPr>
        <w:t>prostor  odpovídá</w:t>
      </w:r>
      <w:proofErr w:type="gramEnd"/>
      <w:r w:rsidRPr="00C261BE">
        <w:rPr>
          <w:sz w:val="24"/>
          <w:szCs w:val="24"/>
        </w:rPr>
        <w:t xml:space="preserve"> obec </w:t>
      </w:r>
      <w:proofErr w:type="spellStart"/>
      <w:r w:rsidRPr="00C261BE">
        <w:rPr>
          <w:sz w:val="24"/>
          <w:szCs w:val="24"/>
        </w:rPr>
        <w:t>Hvozdec</w:t>
      </w:r>
      <w:proofErr w:type="spellEnd"/>
      <w:r w:rsidR="008B43C0" w:rsidRPr="00C261BE">
        <w:rPr>
          <w:sz w:val="24"/>
          <w:szCs w:val="24"/>
        </w:rPr>
        <w:t xml:space="preserve">, povolení ke konání akcí vydává starosta </w:t>
      </w:r>
      <w:r w:rsidR="005616D4">
        <w:rPr>
          <w:sz w:val="24"/>
          <w:szCs w:val="24"/>
        </w:rPr>
        <w:t xml:space="preserve">a </w:t>
      </w:r>
      <w:proofErr w:type="spellStart"/>
      <w:r w:rsidR="005616D4">
        <w:rPr>
          <w:sz w:val="24"/>
          <w:szCs w:val="24"/>
        </w:rPr>
        <w:t>místostarostka</w:t>
      </w:r>
      <w:proofErr w:type="spellEnd"/>
      <w:r w:rsidR="005616D4">
        <w:rPr>
          <w:sz w:val="24"/>
          <w:szCs w:val="24"/>
        </w:rPr>
        <w:t xml:space="preserve"> </w:t>
      </w:r>
      <w:r w:rsidR="008B43C0" w:rsidRPr="00C261BE">
        <w:rPr>
          <w:sz w:val="24"/>
          <w:szCs w:val="24"/>
        </w:rPr>
        <w:t>obce.</w:t>
      </w:r>
    </w:p>
    <w:p w:rsidR="007B2DE7" w:rsidRPr="00C261BE" w:rsidRDefault="007B2DE7" w:rsidP="007B2DE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 </w:t>
      </w:r>
      <w:r w:rsidR="008B43C0" w:rsidRPr="00C261BE">
        <w:rPr>
          <w:sz w:val="24"/>
          <w:szCs w:val="24"/>
        </w:rPr>
        <w:t>Cena za pronájem prostor a majetku je stanovena usnesení</w:t>
      </w:r>
      <w:r w:rsidRPr="00C261BE">
        <w:rPr>
          <w:sz w:val="24"/>
          <w:szCs w:val="24"/>
        </w:rPr>
        <w:t xml:space="preserve">m zastupitelstva obce </w:t>
      </w:r>
      <w:proofErr w:type="spellStart"/>
      <w:r w:rsidRPr="00C261BE">
        <w:rPr>
          <w:sz w:val="24"/>
          <w:szCs w:val="24"/>
        </w:rPr>
        <w:t>Hvozdec</w:t>
      </w:r>
      <w:proofErr w:type="spellEnd"/>
      <w:r w:rsidR="008B43C0" w:rsidRPr="00C261BE">
        <w:rPr>
          <w:sz w:val="24"/>
          <w:szCs w:val="24"/>
        </w:rPr>
        <w:t xml:space="preserve">. Ceník je přílohou tohoto </w:t>
      </w:r>
      <w:r w:rsidRPr="00C261BE">
        <w:rPr>
          <w:sz w:val="24"/>
          <w:szCs w:val="24"/>
        </w:rPr>
        <w:t>provozního řádu.</w:t>
      </w:r>
    </w:p>
    <w:p w:rsidR="002D5555" w:rsidRPr="00C261BE" w:rsidRDefault="002D5555" w:rsidP="007B2DE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261BE">
        <w:rPr>
          <w:sz w:val="24"/>
          <w:szCs w:val="24"/>
        </w:rPr>
        <w:t>Nájemcem prostor může být pouze osoba starší 18 let.</w:t>
      </w:r>
    </w:p>
    <w:p w:rsidR="007B2DE7" w:rsidRPr="00776F64" w:rsidRDefault="007B2DE7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Článek III.</w:t>
      </w:r>
    </w:p>
    <w:p w:rsidR="007B2DE7" w:rsidRDefault="007B2DE7" w:rsidP="00776F64">
      <w:pPr>
        <w:jc w:val="center"/>
      </w:pPr>
      <w:r w:rsidRPr="00776F64">
        <w:rPr>
          <w:b/>
          <w:sz w:val="28"/>
          <w:szCs w:val="28"/>
          <w:u w:val="single"/>
        </w:rPr>
        <w:t>Postup pořadatele před konáním akce</w:t>
      </w:r>
    </w:p>
    <w:p w:rsidR="007B2DE7" w:rsidRPr="00C261BE" w:rsidRDefault="005616D4" w:rsidP="007B2DE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Zájemce o pronájem prostor budovy OÚ</w:t>
      </w:r>
      <w:r w:rsidR="007B2DE7" w:rsidRPr="00C261BE">
        <w:rPr>
          <w:sz w:val="24"/>
          <w:szCs w:val="24"/>
        </w:rPr>
        <w:t xml:space="preserve"> požádá písemně obecní úřad nejméně v osmidenním předstihu jednostranně vyplněným </w:t>
      </w:r>
      <w:proofErr w:type="gramStart"/>
      <w:r w:rsidR="007B2DE7" w:rsidRPr="00C261BE">
        <w:rPr>
          <w:sz w:val="24"/>
          <w:szCs w:val="24"/>
        </w:rPr>
        <w:t>formulářem  "Ohlášení</w:t>
      </w:r>
      <w:proofErr w:type="gramEnd"/>
      <w:r w:rsidR="007B2DE7" w:rsidRPr="00C261BE">
        <w:rPr>
          <w:sz w:val="24"/>
          <w:szCs w:val="24"/>
        </w:rPr>
        <w:t xml:space="preserve"> o konání akce“. Příslušný formulář je k dispozici na obecním úřadě a na webových stránkách obce. </w:t>
      </w:r>
    </w:p>
    <w:p w:rsidR="007B2DE7" w:rsidRPr="00C261BE" w:rsidRDefault="007B2DE7" w:rsidP="007B2DE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261BE">
        <w:rPr>
          <w:sz w:val="24"/>
          <w:szCs w:val="24"/>
        </w:rPr>
        <w:lastRenderedPageBreak/>
        <w:t xml:space="preserve">Zájemce uhradí na obecním úřadě před konáním akce </w:t>
      </w:r>
      <w:proofErr w:type="gramStart"/>
      <w:r w:rsidRPr="00C261BE">
        <w:rPr>
          <w:sz w:val="24"/>
          <w:szCs w:val="24"/>
        </w:rPr>
        <w:t xml:space="preserve">zálohu </w:t>
      </w:r>
      <w:r w:rsidR="005616D4">
        <w:rPr>
          <w:sz w:val="24"/>
          <w:szCs w:val="24"/>
        </w:rPr>
        <w:t xml:space="preserve">  a kauci</w:t>
      </w:r>
      <w:proofErr w:type="gramEnd"/>
      <w:r w:rsidR="005616D4">
        <w:rPr>
          <w:sz w:val="24"/>
          <w:szCs w:val="24"/>
        </w:rPr>
        <w:t xml:space="preserve"> ve výši 500,- Kč </w:t>
      </w:r>
      <w:r w:rsidRPr="00C261BE">
        <w:rPr>
          <w:sz w:val="24"/>
          <w:szCs w:val="24"/>
        </w:rPr>
        <w:t xml:space="preserve">na pronájem prostor. Po dohodě lze platbu provést i bezhotovostním převodem na účet obce. Konečné vyúčtování bude provedeno ihned po převzetí </w:t>
      </w:r>
      <w:proofErr w:type="gramStart"/>
      <w:r w:rsidRPr="00C261BE">
        <w:rPr>
          <w:sz w:val="24"/>
          <w:szCs w:val="24"/>
        </w:rPr>
        <w:t>prostor  starostou</w:t>
      </w:r>
      <w:proofErr w:type="gramEnd"/>
      <w:r w:rsidRPr="00C261BE">
        <w:rPr>
          <w:sz w:val="24"/>
          <w:szCs w:val="24"/>
        </w:rPr>
        <w:t xml:space="preserve"> obce</w:t>
      </w:r>
      <w:r w:rsidR="002D5555" w:rsidRPr="00C261BE">
        <w:rPr>
          <w:sz w:val="24"/>
          <w:szCs w:val="24"/>
        </w:rPr>
        <w:t>.</w:t>
      </w:r>
    </w:p>
    <w:p w:rsidR="008B43C0" w:rsidRPr="00C261BE" w:rsidRDefault="005616D4" w:rsidP="007B2DE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Při převzetí prostor OÚ</w:t>
      </w:r>
      <w:r w:rsidR="007B2DE7" w:rsidRPr="00C261BE">
        <w:rPr>
          <w:sz w:val="24"/>
          <w:szCs w:val="24"/>
        </w:rPr>
        <w:t xml:space="preserve"> je pořadatel seznámen s umístěním hasicích přístrojů, únikových východů a s požárními předpisy, kterými je povinen se při akci řídit. </w:t>
      </w:r>
    </w:p>
    <w:p w:rsidR="002D5555" w:rsidRPr="00776F64" w:rsidRDefault="002D5555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Článek IV</w:t>
      </w:r>
    </w:p>
    <w:p w:rsidR="002D5555" w:rsidRPr="00776F64" w:rsidRDefault="002D5555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Práva a povinnosti pořadatele při průběhu akce</w:t>
      </w:r>
    </w:p>
    <w:p w:rsidR="002D5555" w:rsidRPr="00C261BE" w:rsidRDefault="002D5555" w:rsidP="002D555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261BE">
        <w:rPr>
          <w:sz w:val="24"/>
          <w:szCs w:val="24"/>
        </w:rPr>
        <w:t>Pořadatel má místnost</w:t>
      </w:r>
      <w:r w:rsidR="005616D4">
        <w:rPr>
          <w:sz w:val="24"/>
          <w:szCs w:val="24"/>
        </w:rPr>
        <w:t>i k dispozici minimálně 1 hodinu</w:t>
      </w:r>
      <w:r w:rsidRPr="00C261BE">
        <w:rPr>
          <w:sz w:val="24"/>
          <w:szCs w:val="24"/>
        </w:rPr>
        <w:t xml:space="preserve"> před hodinou zahájení akce a 30 minut po hodině ukončení akce na technické a organizační přípravy, pokud není předem dohodnuto jinak. </w:t>
      </w:r>
    </w:p>
    <w:p w:rsidR="002D5555" w:rsidRPr="00C261BE" w:rsidRDefault="002D5555" w:rsidP="002D555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261BE">
        <w:rPr>
          <w:sz w:val="24"/>
          <w:szCs w:val="24"/>
        </w:rPr>
        <w:t>Zodpovědná osoba a pořadatelé odpovídají při vlastní akci za pořádek a její důstojný průběh, jedná-li se o akci neveřejnou také za zabránění vstupu nepovolaných osob.</w:t>
      </w:r>
    </w:p>
    <w:p w:rsidR="002D5555" w:rsidRPr="00C261BE" w:rsidRDefault="002D5555" w:rsidP="002D555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 Pořadatel je povinen dbát na dodržování zákazu kouření ve všech prostorách, které jsou předmětem pronájmu. Pořadatel je též povinen dodržovat zákaz přibíjení výzdoby, reklam a jiných předmětů ve všech pronajatých prostorách </w:t>
      </w:r>
      <w:proofErr w:type="gramStart"/>
      <w:r w:rsidRPr="00C261BE">
        <w:rPr>
          <w:sz w:val="24"/>
          <w:szCs w:val="24"/>
        </w:rPr>
        <w:t>sálu , snadno</w:t>
      </w:r>
      <w:proofErr w:type="gramEnd"/>
      <w:r w:rsidRPr="00C261BE">
        <w:rPr>
          <w:sz w:val="24"/>
          <w:szCs w:val="24"/>
        </w:rPr>
        <w:t xml:space="preserve"> odnímatelnou výzdobu umísťovat lze.</w:t>
      </w:r>
    </w:p>
    <w:p w:rsidR="002D5555" w:rsidRPr="00C261BE" w:rsidRDefault="002D5555" w:rsidP="002D555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gramStart"/>
      <w:r w:rsidRPr="00C261BE">
        <w:rPr>
          <w:sz w:val="24"/>
          <w:szCs w:val="24"/>
        </w:rPr>
        <w:t>Nájemce  či</w:t>
      </w:r>
      <w:proofErr w:type="gramEnd"/>
      <w:r w:rsidRPr="00C261BE">
        <w:rPr>
          <w:sz w:val="24"/>
          <w:szCs w:val="24"/>
        </w:rPr>
        <w:t xml:space="preserve"> pořadatel či akce je povinen zajistit u všech účastníků akce používání odpovídající obuvi, aby nedocházelo k poškozování parket.</w:t>
      </w:r>
    </w:p>
    <w:p w:rsidR="002D5555" w:rsidRPr="00C261BE" w:rsidRDefault="002D5555" w:rsidP="002D555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  Poskytovatel, obec </w:t>
      </w:r>
      <w:proofErr w:type="spellStart"/>
      <w:r w:rsidRPr="00C261BE">
        <w:rPr>
          <w:sz w:val="24"/>
          <w:szCs w:val="24"/>
        </w:rPr>
        <w:t>Hvozdec</w:t>
      </w:r>
      <w:proofErr w:type="spellEnd"/>
      <w:r w:rsidRPr="00C261BE">
        <w:rPr>
          <w:sz w:val="24"/>
          <w:szCs w:val="24"/>
        </w:rPr>
        <w:t xml:space="preserve">, nezodpovídá za škody vzniklé nájemci při konání akce, např. na zařízení, které není majetkem obce. </w:t>
      </w:r>
    </w:p>
    <w:p w:rsidR="002D5555" w:rsidRPr="00776F64" w:rsidRDefault="002D5555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Článek V.</w:t>
      </w:r>
    </w:p>
    <w:p w:rsidR="002D5555" w:rsidRPr="00776F64" w:rsidRDefault="002D5555" w:rsidP="00776F64">
      <w:pPr>
        <w:jc w:val="center"/>
        <w:rPr>
          <w:b/>
          <w:sz w:val="28"/>
          <w:szCs w:val="28"/>
          <w:u w:val="single"/>
        </w:rPr>
      </w:pPr>
      <w:r w:rsidRPr="00776F64">
        <w:rPr>
          <w:b/>
          <w:sz w:val="28"/>
          <w:szCs w:val="28"/>
          <w:u w:val="single"/>
        </w:rPr>
        <w:t>Povinnosti pořadatele po skončení akce</w:t>
      </w:r>
    </w:p>
    <w:p w:rsidR="002D5555" w:rsidRPr="00C261BE" w:rsidRDefault="002D5555" w:rsidP="002D555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C261BE">
        <w:rPr>
          <w:sz w:val="24"/>
          <w:szCs w:val="24"/>
        </w:rPr>
        <w:t>Po skončení akce zajistí nájemce vykliz</w:t>
      </w:r>
      <w:r w:rsidR="005616D4">
        <w:rPr>
          <w:sz w:val="24"/>
          <w:szCs w:val="24"/>
        </w:rPr>
        <w:t>ení všech pronajatých prostor OÚ</w:t>
      </w:r>
      <w:r w:rsidRPr="00C261BE">
        <w:rPr>
          <w:sz w:val="24"/>
          <w:szCs w:val="24"/>
        </w:rPr>
        <w:t xml:space="preserve">, hrubý úklid a odchází z budovy jako poslední. </w:t>
      </w:r>
    </w:p>
    <w:p w:rsidR="002D5555" w:rsidRPr="00C261BE" w:rsidRDefault="002D5555" w:rsidP="002D555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Po skončení akce nájemce zodpovídá za řádné uzavření užívaných prostor (dveře, okna), vypnutí světel a spotřebičů a zamezení možnosti vzniku škod z nedbalosti. </w:t>
      </w:r>
    </w:p>
    <w:p w:rsidR="00776F64" w:rsidRPr="00C261BE" w:rsidRDefault="002D5555" w:rsidP="002D555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Po skončení akce je nájemce povinen </w:t>
      </w:r>
      <w:proofErr w:type="gramStart"/>
      <w:r w:rsidRPr="00C261BE">
        <w:rPr>
          <w:sz w:val="24"/>
          <w:szCs w:val="24"/>
        </w:rPr>
        <w:t>do  48</w:t>
      </w:r>
      <w:proofErr w:type="gramEnd"/>
      <w:r w:rsidRPr="00C261BE">
        <w:rPr>
          <w:sz w:val="24"/>
          <w:szCs w:val="24"/>
        </w:rPr>
        <w:t xml:space="preserve"> hodin  předat p</w:t>
      </w:r>
      <w:r w:rsidR="00776F64" w:rsidRPr="00C261BE">
        <w:rPr>
          <w:sz w:val="24"/>
          <w:szCs w:val="24"/>
        </w:rPr>
        <w:t>ronajaté prostory zpět starostovi obce</w:t>
      </w:r>
      <w:r w:rsidRPr="00C261BE">
        <w:rPr>
          <w:sz w:val="24"/>
          <w:szCs w:val="24"/>
        </w:rPr>
        <w:t xml:space="preserve">, přičemž oznámí případné zjištěné závady. </w:t>
      </w:r>
      <w:r w:rsidR="00776F64" w:rsidRPr="00C261BE">
        <w:rPr>
          <w:sz w:val="24"/>
          <w:szCs w:val="24"/>
        </w:rPr>
        <w:t>Zajistí též likvidaci vzniklého odpadu.</w:t>
      </w:r>
    </w:p>
    <w:p w:rsidR="00776F64" w:rsidRPr="00C261BE" w:rsidRDefault="002D5555" w:rsidP="002D555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C261BE">
        <w:rPr>
          <w:sz w:val="24"/>
          <w:szCs w:val="24"/>
        </w:rPr>
        <w:t xml:space="preserve"> Za škody vzn</w:t>
      </w:r>
      <w:r w:rsidR="00776F64" w:rsidRPr="00C261BE">
        <w:rPr>
          <w:sz w:val="24"/>
          <w:szCs w:val="24"/>
        </w:rPr>
        <w:t>iklé v průběhu akce na budově a vnitřním vybavení</w:t>
      </w:r>
      <w:r w:rsidRPr="00C261BE">
        <w:rPr>
          <w:sz w:val="24"/>
          <w:szCs w:val="24"/>
        </w:rPr>
        <w:t>, zařízení a movitém majetku odpovídá zod</w:t>
      </w:r>
      <w:r w:rsidR="00776F64" w:rsidRPr="00C261BE">
        <w:rPr>
          <w:sz w:val="24"/>
          <w:szCs w:val="24"/>
        </w:rPr>
        <w:t>povědná osoba uvedená v ohlášení akce</w:t>
      </w:r>
      <w:r w:rsidRPr="00C261BE">
        <w:rPr>
          <w:sz w:val="24"/>
          <w:szCs w:val="24"/>
        </w:rPr>
        <w:t xml:space="preserve">. Jde-li o akci organizace, zodpovídá prostřednictvím organizace, kterou zastupuje. </w:t>
      </w:r>
    </w:p>
    <w:p w:rsidR="00776F64" w:rsidRPr="00C261BE" w:rsidRDefault="002D5555" w:rsidP="002D555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C261BE">
        <w:rPr>
          <w:sz w:val="24"/>
          <w:szCs w:val="24"/>
        </w:rPr>
        <w:t>Zjištěné škody budou uplatňovány a následně vymáhány s fotografickou dokumentací na nájemci, a to do 3 pracovních dnů po skončení pořádané akce. Nájemce je povinen tyto škody buď odstranit, nebo nahradit finančně, a to nejpozději do 5 pracovních dnů od obdržení výzvy obecního úřadu.</w:t>
      </w:r>
    </w:p>
    <w:p w:rsidR="00776F64" w:rsidRDefault="00776F64" w:rsidP="00776F6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C261BE">
        <w:rPr>
          <w:sz w:val="24"/>
          <w:szCs w:val="24"/>
        </w:rPr>
        <w:lastRenderedPageBreak/>
        <w:t>Úklid  společných prostor(</w:t>
      </w:r>
      <w:proofErr w:type="gramStart"/>
      <w:r w:rsidRPr="00C261BE">
        <w:rPr>
          <w:sz w:val="24"/>
          <w:szCs w:val="24"/>
        </w:rPr>
        <w:t>chodeb) , sociálního</w:t>
      </w:r>
      <w:proofErr w:type="gramEnd"/>
      <w:r w:rsidRPr="00C261BE">
        <w:rPr>
          <w:sz w:val="24"/>
          <w:szCs w:val="24"/>
        </w:rPr>
        <w:t xml:space="preserve"> zařízení, výčepní a klubové místnosti zajišťuje Společenský klub z.s</w:t>
      </w:r>
      <w:r w:rsidR="00C261BE" w:rsidRPr="00C261BE">
        <w:rPr>
          <w:sz w:val="24"/>
          <w:szCs w:val="24"/>
        </w:rPr>
        <w:t>.</w:t>
      </w:r>
    </w:p>
    <w:p w:rsidR="0013548D" w:rsidRDefault="0013548D" w:rsidP="00776F6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Směrnice nabývá účinnosti dne </w:t>
      </w:r>
      <w:proofErr w:type="gramStart"/>
      <w:r>
        <w:rPr>
          <w:sz w:val="24"/>
          <w:szCs w:val="24"/>
        </w:rPr>
        <w:t>1.10.2021</w:t>
      </w:r>
      <w:proofErr w:type="gramEnd"/>
    </w:p>
    <w:p w:rsidR="0013548D" w:rsidRPr="00C261BE" w:rsidRDefault="0013548D" w:rsidP="0013548D">
      <w:pPr>
        <w:pStyle w:val="Odstavecseseznamem"/>
        <w:ind w:left="390"/>
        <w:rPr>
          <w:sz w:val="24"/>
          <w:szCs w:val="24"/>
        </w:rPr>
      </w:pPr>
    </w:p>
    <w:p w:rsidR="00C261BE" w:rsidRDefault="00C261BE" w:rsidP="00C261BE">
      <w:pPr>
        <w:rPr>
          <w:b/>
          <w:sz w:val="20"/>
          <w:szCs w:val="20"/>
        </w:rPr>
      </w:pPr>
      <w:r w:rsidRPr="00C261BE">
        <w:rPr>
          <w:b/>
          <w:sz w:val="20"/>
          <w:szCs w:val="20"/>
        </w:rPr>
        <w:t xml:space="preserve">Ve </w:t>
      </w:r>
      <w:proofErr w:type="spellStart"/>
      <w:r w:rsidRPr="00C261BE">
        <w:rPr>
          <w:b/>
          <w:sz w:val="20"/>
          <w:szCs w:val="20"/>
        </w:rPr>
        <w:t>Hvozdci</w:t>
      </w:r>
      <w:proofErr w:type="spellEnd"/>
      <w:r w:rsidRPr="00C261BE">
        <w:rPr>
          <w:b/>
          <w:sz w:val="20"/>
          <w:szCs w:val="20"/>
        </w:rPr>
        <w:t xml:space="preserve">  </w:t>
      </w:r>
      <w:proofErr w:type="gramStart"/>
      <w:r w:rsidRPr="00C261BE">
        <w:rPr>
          <w:b/>
          <w:sz w:val="20"/>
          <w:szCs w:val="20"/>
        </w:rPr>
        <w:t>30.8.2021</w:t>
      </w:r>
      <w:proofErr w:type="gramEnd"/>
    </w:p>
    <w:p w:rsidR="0013548D" w:rsidRPr="00C261BE" w:rsidRDefault="0013548D" w:rsidP="00C261BE">
      <w:pPr>
        <w:rPr>
          <w:b/>
          <w:sz w:val="20"/>
          <w:szCs w:val="20"/>
        </w:rPr>
      </w:pPr>
    </w:p>
    <w:p w:rsidR="00C261BE" w:rsidRPr="00C261BE" w:rsidRDefault="00C261BE" w:rsidP="00C261BE">
      <w:pPr>
        <w:rPr>
          <w:b/>
          <w:sz w:val="20"/>
          <w:szCs w:val="20"/>
        </w:rPr>
      </w:pPr>
    </w:p>
    <w:p w:rsidR="00C261BE" w:rsidRPr="00C261BE" w:rsidRDefault="00C261BE" w:rsidP="00C261BE">
      <w:pPr>
        <w:rPr>
          <w:b/>
          <w:sz w:val="20"/>
          <w:szCs w:val="20"/>
        </w:rPr>
      </w:pPr>
      <w:r w:rsidRPr="00C261BE">
        <w:rPr>
          <w:b/>
          <w:sz w:val="20"/>
          <w:szCs w:val="20"/>
        </w:rPr>
        <w:t xml:space="preserve">…………………………………………..                           </w:t>
      </w:r>
      <w:r>
        <w:rPr>
          <w:b/>
          <w:sz w:val="20"/>
          <w:szCs w:val="20"/>
        </w:rPr>
        <w:t xml:space="preserve">                                                  </w:t>
      </w:r>
      <w:r w:rsidRPr="00C261BE">
        <w:rPr>
          <w:b/>
          <w:sz w:val="20"/>
          <w:szCs w:val="20"/>
        </w:rPr>
        <w:t xml:space="preserve">     ……………………………………</w:t>
      </w:r>
    </w:p>
    <w:p w:rsidR="00C261BE" w:rsidRPr="00C261BE" w:rsidRDefault="00C261BE" w:rsidP="00C261BE">
      <w:pPr>
        <w:rPr>
          <w:b/>
          <w:sz w:val="20"/>
          <w:szCs w:val="20"/>
        </w:rPr>
      </w:pPr>
      <w:r w:rsidRPr="00C261BE">
        <w:rPr>
          <w:b/>
          <w:sz w:val="20"/>
          <w:szCs w:val="20"/>
        </w:rPr>
        <w:t xml:space="preserve">Starosta </w:t>
      </w:r>
      <w:proofErr w:type="gramStart"/>
      <w:r w:rsidRPr="00C261BE">
        <w:rPr>
          <w:b/>
          <w:sz w:val="20"/>
          <w:szCs w:val="20"/>
        </w:rPr>
        <w:t xml:space="preserve">obce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</w:t>
      </w:r>
      <w:r w:rsidRPr="00C261BE">
        <w:rPr>
          <w:b/>
          <w:sz w:val="20"/>
          <w:szCs w:val="20"/>
        </w:rPr>
        <w:t xml:space="preserve"> </w:t>
      </w:r>
      <w:proofErr w:type="spellStart"/>
      <w:r w:rsidRPr="00C261BE">
        <w:rPr>
          <w:b/>
          <w:sz w:val="20"/>
          <w:szCs w:val="20"/>
        </w:rPr>
        <w:t>Místostarostka</w:t>
      </w:r>
      <w:proofErr w:type="spellEnd"/>
      <w:proofErr w:type="gramEnd"/>
    </w:p>
    <w:p w:rsidR="00C261BE" w:rsidRDefault="00C261BE" w:rsidP="00C261BE"/>
    <w:p w:rsidR="00776F64" w:rsidRPr="00776F64" w:rsidRDefault="00776F64" w:rsidP="00776F64">
      <w:pPr>
        <w:rPr>
          <w:sz w:val="24"/>
          <w:szCs w:val="24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C261BE" w:rsidRDefault="00C261BE" w:rsidP="00776F64">
      <w:pPr>
        <w:rPr>
          <w:b/>
          <w:sz w:val="36"/>
          <w:szCs w:val="36"/>
          <w:u w:val="single"/>
        </w:rPr>
      </w:pPr>
    </w:p>
    <w:p w:rsidR="00776F64" w:rsidRPr="00776F64" w:rsidRDefault="00776F64" w:rsidP="00776F64">
      <w:pPr>
        <w:rPr>
          <w:b/>
          <w:sz w:val="36"/>
          <w:szCs w:val="36"/>
          <w:u w:val="single"/>
        </w:rPr>
      </w:pPr>
      <w:r w:rsidRPr="00776F64">
        <w:rPr>
          <w:b/>
          <w:sz w:val="36"/>
          <w:szCs w:val="36"/>
          <w:u w:val="single"/>
        </w:rPr>
        <w:t>Příloha  - ceník pronájmu</w:t>
      </w:r>
    </w:p>
    <w:tbl>
      <w:tblPr>
        <w:tblStyle w:val="Mkatabulky"/>
        <w:tblW w:w="0" w:type="auto"/>
        <w:tblLook w:val="04A0"/>
      </w:tblPr>
      <w:tblGrid>
        <w:gridCol w:w="6137"/>
        <w:gridCol w:w="1485"/>
        <w:gridCol w:w="1666"/>
      </w:tblGrid>
      <w:tr w:rsidR="00BA3CAD" w:rsidTr="00BA3CAD">
        <w:tc>
          <w:tcPr>
            <w:tcW w:w="0" w:type="auto"/>
          </w:tcPr>
          <w:p w:rsidR="00BA3CAD" w:rsidRPr="00BA3CAD" w:rsidRDefault="00BA3CAD">
            <w:pPr>
              <w:rPr>
                <w:b/>
                <w:sz w:val="28"/>
                <w:szCs w:val="28"/>
              </w:rPr>
            </w:pPr>
            <w:proofErr w:type="gramStart"/>
            <w:r w:rsidRPr="00BA3CAD">
              <w:rPr>
                <w:b/>
                <w:sz w:val="28"/>
                <w:szCs w:val="28"/>
              </w:rPr>
              <w:t>Předmět   pronájmu</w:t>
            </w:r>
            <w:proofErr w:type="gramEnd"/>
          </w:p>
        </w:tc>
        <w:tc>
          <w:tcPr>
            <w:tcW w:w="0" w:type="auto"/>
          </w:tcPr>
          <w:p w:rsidR="008A68B9" w:rsidRDefault="008A68B9">
            <w:pPr>
              <w:rPr>
                <w:b/>
                <w:sz w:val="28"/>
                <w:szCs w:val="28"/>
              </w:rPr>
            </w:pPr>
          </w:p>
          <w:p w:rsidR="00BA3CAD" w:rsidRDefault="00C2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  <w:r w:rsidR="00BA3CAD">
              <w:rPr>
                <w:b/>
                <w:sz w:val="28"/>
                <w:szCs w:val="28"/>
              </w:rPr>
              <w:t xml:space="preserve"> hodin</w:t>
            </w:r>
            <w:r>
              <w:rPr>
                <w:b/>
                <w:sz w:val="28"/>
                <w:szCs w:val="28"/>
              </w:rPr>
              <w:t>y</w:t>
            </w:r>
          </w:p>
          <w:p w:rsidR="00C261BE" w:rsidRPr="00BA3CAD" w:rsidRDefault="00C2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(hodinově)</w:t>
            </w:r>
          </w:p>
        </w:tc>
        <w:tc>
          <w:tcPr>
            <w:tcW w:w="0" w:type="auto"/>
          </w:tcPr>
          <w:p w:rsidR="00BA3CAD" w:rsidRDefault="00BA3CAD">
            <w:pPr>
              <w:rPr>
                <w:b/>
                <w:sz w:val="28"/>
                <w:szCs w:val="28"/>
              </w:rPr>
            </w:pPr>
          </w:p>
          <w:p w:rsidR="00BA3CAD" w:rsidRDefault="00C2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A3CAD">
              <w:rPr>
                <w:b/>
                <w:sz w:val="28"/>
                <w:szCs w:val="28"/>
              </w:rPr>
              <w:t xml:space="preserve"> hodin a více</w:t>
            </w:r>
          </w:p>
          <w:p w:rsidR="00C261BE" w:rsidRPr="00BA3CAD" w:rsidRDefault="00C2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(paušálně)</w:t>
            </w:r>
          </w:p>
        </w:tc>
      </w:tr>
      <w:tr w:rsidR="00BA3CAD" w:rsidTr="00BA3CAD">
        <w:tc>
          <w:tcPr>
            <w:tcW w:w="0" w:type="auto"/>
          </w:tcPr>
          <w:p w:rsidR="00BA3CAD" w:rsidRPr="00C261BE" w:rsidRDefault="00BA3CAD">
            <w:pPr>
              <w:rPr>
                <w:color w:val="FF0000"/>
                <w:sz w:val="28"/>
                <w:szCs w:val="28"/>
              </w:rPr>
            </w:pPr>
            <w:r w:rsidRPr="00C261BE">
              <w:rPr>
                <w:color w:val="FF0000"/>
                <w:sz w:val="28"/>
                <w:szCs w:val="28"/>
              </w:rPr>
              <w:t xml:space="preserve">Pronájem velkého </w:t>
            </w:r>
            <w:proofErr w:type="gramStart"/>
            <w:r w:rsidRPr="00C261BE">
              <w:rPr>
                <w:color w:val="FF0000"/>
                <w:sz w:val="28"/>
                <w:szCs w:val="28"/>
              </w:rPr>
              <w:t>sálu  pro</w:t>
            </w:r>
            <w:proofErr w:type="gramEnd"/>
            <w:r w:rsidRPr="00C261BE">
              <w:rPr>
                <w:color w:val="FF0000"/>
                <w:sz w:val="28"/>
                <w:szCs w:val="28"/>
              </w:rPr>
              <w:t xml:space="preserve"> členy Společenského klubu a místní  organizace</w:t>
            </w:r>
          </w:p>
          <w:p w:rsidR="00BA3CAD" w:rsidRPr="00A26632" w:rsidRDefault="00BA3CAD" w:rsidP="003257BB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6632">
              <w:rPr>
                <w:sz w:val="28"/>
                <w:szCs w:val="28"/>
              </w:rPr>
              <w:t>V topné sezóně</w:t>
            </w:r>
          </w:p>
          <w:p w:rsidR="00BA3CAD" w:rsidRPr="00A26632" w:rsidRDefault="00BA3CAD" w:rsidP="003257BB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6632">
              <w:rPr>
                <w:sz w:val="28"/>
                <w:szCs w:val="28"/>
              </w:rPr>
              <w:t>Ostatní období roku</w:t>
            </w:r>
          </w:p>
        </w:tc>
        <w:tc>
          <w:tcPr>
            <w:tcW w:w="0" w:type="auto"/>
          </w:tcPr>
          <w:p w:rsidR="00BA3CAD" w:rsidRDefault="00BA3CAD">
            <w:pPr>
              <w:rPr>
                <w:sz w:val="28"/>
                <w:szCs w:val="28"/>
              </w:rPr>
            </w:pPr>
          </w:p>
          <w:p w:rsidR="004E0D2F" w:rsidRDefault="004E0D2F">
            <w:pPr>
              <w:rPr>
                <w:sz w:val="28"/>
                <w:szCs w:val="28"/>
              </w:rPr>
            </w:pPr>
          </w:p>
          <w:p w:rsidR="004E0D2F" w:rsidRDefault="00776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100,-/h</w:t>
            </w:r>
          </w:p>
          <w:p w:rsidR="004E0D2F" w:rsidRDefault="00776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50,-/h</w:t>
            </w:r>
          </w:p>
          <w:p w:rsidR="008A68B9" w:rsidRPr="00A26632" w:rsidRDefault="008A68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A3CAD" w:rsidRDefault="00BA3CAD">
            <w:pPr>
              <w:rPr>
                <w:sz w:val="28"/>
                <w:szCs w:val="28"/>
              </w:rPr>
            </w:pPr>
          </w:p>
          <w:p w:rsidR="004E0D2F" w:rsidRDefault="004E0D2F">
            <w:pPr>
              <w:rPr>
                <w:sz w:val="28"/>
                <w:szCs w:val="28"/>
              </w:rPr>
            </w:pPr>
          </w:p>
          <w:p w:rsidR="004E0D2F" w:rsidRDefault="004E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  <w:p w:rsidR="004E0D2F" w:rsidRPr="00A26632" w:rsidRDefault="004E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300,-</w:t>
            </w:r>
          </w:p>
        </w:tc>
      </w:tr>
      <w:tr w:rsidR="00BA3CAD" w:rsidTr="00BA3CAD">
        <w:tc>
          <w:tcPr>
            <w:tcW w:w="0" w:type="auto"/>
          </w:tcPr>
          <w:p w:rsidR="00BA3CAD" w:rsidRPr="00C261BE" w:rsidRDefault="00BA3CAD">
            <w:pPr>
              <w:rPr>
                <w:color w:val="FF0000"/>
                <w:sz w:val="28"/>
                <w:szCs w:val="28"/>
              </w:rPr>
            </w:pPr>
            <w:r w:rsidRPr="00C261BE">
              <w:rPr>
                <w:color w:val="FF0000"/>
                <w:sz w:val="28"/>
                <w:szCs w:val="28"/>
              </w:rPr>
              <w:t xml:space="preserve">Pronájem velkého </w:t>
            </w:r>
            <w:proofErr w:type="gramStart"/>
            <w:r w:rsidRPr="00C261BE">
              <w:rPr>
                <w:color w:val="FF0000"/>
                <w:sz w:val="28"/>
                <w:szCs w:val="28"/>
              </w:rPr>
              <w:t>sálu  pro</w:t>
            </w:r>
            <w:proofErr w:type="gramEnd"/>
            <w:r w:rsidRPr="00C261BE">
              <w:rPr>
                <w:color w:val="FF0000"/>
                <w:sz w:val="28"/>
                <w:szCs w:val="28"/>
              </w:rPr>
              <w:t xml:space="preserve"> ostatní zájemce</w:t>
            </w:r>
          </w:p>
          <w:p w:rsidR="00BA3CAD" w:rsidRPr="00A26632" w:rsidRDefault="00BA3CAD" w:rsidP="003257BB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26632">
              <w:rPr>
                <w:sz w:val="28"/>
                <w:szCs w:val="28"/>
              </w:rPr>
              <w:t>V topné sezóně</w:t>
            </w:r>
          </w:p>
          <w:p w:rsidR="00BA3CAD" w:rsidRPr="00A26632" w:rsidRDefault="00BA3CAD" w:rsidP="003257BB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26632">
              <w:rPr>
                <w:sz w:val="28"/>
                <w:szCs w:val="28"/>
              </w:rPr>
              <w:t>Ostatní období roku</w:t>
            </w:r>
          </w:p>
        </w:tc>
        <w:tc>
          <w:tcPr>
            <w:tcW w:w="0" w:type="auto"/>
          </w:tcPr>
          <w:p w:rsidR="00BA3CAD" w:rsidRDefault="00BA3CAD">
            <w:pPr>
              <w:rPr>
                <w:sz w:val="28"/>
                <w:szCs w:val="28"/>
              </w:rPr>
            </w:pPr>
          </w:p>
          <w:p w:rsidR="004E0D2F" w:rsidRDefault="00776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120,-/h</w:t>
            </w:r>
          </w:p>
          <w:p w:rsidR="004E0D2F" w:rsidRPr="00A26632" w:rsidRDefault="00C2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100,-/h</w:t>
            </w:r>
          </w:p>
        </w:tc>
        <w:tc>
          <w:tcPr>
            <w:tcW w:w="0" w:type="auto"/>
          </w:tcPr>
          <w:p w:rsidR="00BA3CAD" w:rsidRDefault="00BA3CAD">
            <w:pPr>
              <w:rPr>
                <w:sz w:val="28"/>
                <w:szCs w:val="28"/>
              </w:rPr>
            </w:pPr>
          </w:p>
          <w:p w:rsidR="004E0D2F" w:rsidRDefault="004E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1000,-</w:t>
            </w:r>
          </w:p>
          <w:p w:rsidR="004E0D2F" w:rsidRPr="00A26632" w:rsidRDefault="004E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500,-</w:t>
            </w:r>
          </w:p>
        </w:tc>
      </w:tr>
      <w:tr w:rsidR="00BA3CAD" w:rsidTr="00BA3CAD">
        <w:tc>
          <w:tcPr>
            <w:tcW w:w="0" w:type="auto"/>
          </w:tcPr>
          <w:p w:rsidR="00BA3CAD" w:rsidRPr="00C261BE" w:rsidRDefault="00BA3CAD">
            <w:pPr>
              <w:rPr>
                <w:color w:val="00B050"/>
                <w:sz w:val="28"/>
                <w:szCs w:val="28"/>
              </w:rPr>
            </w:pPr>
            <w:r w:rsidRPr="00C261BE">
              <w:rPr>
                <w:color w:val="00B050"/>
                <w:sz w:val="28"/>
                <w:szCs w:val="28"/>
              </w:rPr>
              <w:t>Pronájem malé zasedací místnosti pro členy klubu a místní organizace</w:t>
            </w:r>
          </w:p>
          <w:p w:rsidR="00BA3CAD" w:rsidRPr="00A26632" w:rsidRDefault="00BA3CAD" w:rsidP="003257BB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26632">
              <w:rPr>
                <w:sz w:val="28"/>
                <w:szCs w:val="28"/>
              </w:rPr>
              <w:t>V topné sezóně</w:t>
            </w:r>
          </w:p>
          <w:p w:rsidR="00BA3CAD" w:rsidRPr="00A26632" w:rsidRDefault="00BA3CAD" w:rsidP="003257BB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26632">
              <w:rPr>
                <w:sz w:val="28"/>
                <w:szCs w:val="28"/>
              </w:rPr>
              <w:t>Ostatní období roku</w:t>
            </w:r>
          </w:p>
        </w:tc>
        <w:tc>
          <w:tcPr>
            <w:tcW w:w="0" w:type="auto"/>
          </w:tcPr>
          <w:p w:rsidR="00BA3CAD" w:rsidRDefault="00BA3CAD">
            <w:pPr>
              <w:rPr>
                <w:sz w:val="28"/>
                <w:szCs w:val="28"/>
              </w:rPr>
            </w:pPr>
          </w:p>
          <w:p w:rsidR="004E0D2F" w:rsidRDefault="004E0D2F">
            <w:pPr>
              <w:rPr>
                <w:sz w:val="28"/>
                <w:szCs w:val="28"/>
              </w:rPr>
            </w:pPr>
          </w:p>
          <w:p w:rsidR="004E0D2F" w:rsidRDefault="00C2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  <w:r w:rsidR="004E0D2F">
              <w:rPr>
                <w:sz w:val="28"/>
                <w:szCs w:val="28"/>
              </w:rPr>
              <w:t>,-</w:t>
            </w:r>
            <w:r>
              <w:rPr>
                <w:sz w:val="28"/>
                <w:szCs w:val="28"/>
              </w:rPr>
              <w:t>/h</w:t>
            </w:r>
          </w:p>
          <w:p w:rsidR="004E0D2F" w:rsidRDefault="00C2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</w:t>
            </w:r>
            <w:r w:rsidR="004E0D2F">
              <w:rPr>
                <w:sz w:val="28"/>
                <w:szCs w:val="28"/>
              </w:rPr>
              <w:t>,-</w:t>
            </w:r>
            <w:r>
              <w:rPr>
                <w:sz w:val="28"/>
                <w:szCs w:val="28"/>
              </w:rPr>
              <w:t>/h</w:t>
            </w:r>
          </w:p>
          <w:p w:rsidR="004E0D2F" w:rsidRPr="00A26632" w:rsidRDefault="004E0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A3CAD" w:rsidRDefault="00BA3CAD">
            <w:pPr>
              <w:rPr>
                <w:sz w:val="28"/>
                <w:szCs w:val="28"/>
              </w:rPr>
            </w:pPr>
          </w:p>
          <w:p w:rsidR="004E0D2F" w:rsidRDefault="004E0D2F">
            <w:pPr>
              <w:rPr>
                <w:sz w:val="28"/>
                <w:szCs w:val="28"/>
              </w:rPr>
            </w:pPr>
          </w:p>
          <w:p w:rsidR="004E0D2F" w:rsidRDefault="00C2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0D2F">
              <w:rPr>
                <w:sz w:val="28"/>
                <w:szCs w:val="28"/>
              </w:rPr>
              <w:t>00,-</w:t>
            </w:r>
          </w:p>
          <w:p w:rsidR="004E0D2F" w:rsidRPr="00A26632" w:rsidRDefault="00C2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0D2F">
              <w:rPr>
                <w:sz w:val="28"/>
                <w:szCs w:val="28"/>
              </w:rPr>
              <w:t>0,-</w:t>
            </w:r>
          </w:p>
        </w:tc>
      </w:tr>
      <w:tr w:rsidR="00BA3CAD" w:rsidTr="00BA3CAD">
        <w:tc>
          <w:tcPr>
            <w:tcW w:w="0" w:type="auto"/>
          </w:tcPr>
          <w:p w:rsidR="00BA3CAD" w:rsidRPr="00C261BE" w:rsidRDefault="00BA3CAD">
            <w:pPr>
              <w:rPr>
                <w:color w:val="00B050"/>
                <w:sz w:val="28"/>
                <w:szCs w:val="28"/>
              </w:rPr>
            </w:pPr>
            <w:r w:rsidRPr="00C261BE">
              <w:rPr>
                <w:color w:val="00B050"/>
                <w:sz w:val="28"/>
                <w:szCs w:val="28"/>
              </w:rPr>
              <w:t>Pronájem malé zasedací místnosti pro ostatní zájemce</w:t>
            </w:r>
          </w:p>
          <w:p w:rsidR="00BA3CAD" w:rsidRPr="00A26632" w:rsidRDefault="00BA3CAD" w:rsidP="00A26632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26632">
              <w:rPr>
                <w:sz w:val="28"/>
                <w:szCs w:val="28"/>
              </w:rPr>
              <w:t>V topné sezóně</w:t>
            </w:r>
          </w:p>
          <w:p w:rsidR="00BA3CAD" w:rsidRPr="00A26632" w:rsidRDefault="00BA3CAD" w:rsidP="00A26632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26632">
              <w:rPr>
                <w:sz w:val="28"/>
                <w:szCs w:val="28"/>
              </w:rPr>
              <w:t>Ostatní období roku</w:t>
            </w:r>
          </w:p>
        </w:tc>
        <w:tc>
          <w:tcPr>
            <w:tcW w:w="0" w:type="auto"/>
          </w:tcPr>
          <w:p w:rsidR="00BA3CAD" w:rsidRDefault="00BA3CAD">
            <w:pPr>
              <w:rPr>
                <w:sz w:val="28"/>
                <w:szCs w:val="28"/>
              </w:rPr>
            </w:pPr>
          </w:p>
          <w:p w:rsidR="00C261BE" w:rsidRPr="00A26632" w:rsidRDefault="00C261BE">
            <w:pPr>
              <w:rPr>
                <w:sz w:val="28"/>
                <w:szCs w:val="28"/>
              </w:rPr>
            </w:pPr>
          </w:p>
          <w:p w:rsidR="00BA3CAD" w:rsidRDefault="00C2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D2F">
              <w:rPr>
                <w:sz w:val="28"/>
                <w:szCs w:val="28"/>
              </w:rPr>
              <w:t>0,-</w:t>
            </w:r>
            <w:r>
              <w:rPr>
                <w:sz w:val="28"/>
                <w:szCs w:val="28"/>
              </w:rPr>
              <w:t>/h</w:t>
            </w:r>
          </w:p>
          <w:p w:rsidR="004E0D2F" w:rsidRPr="00A26632" w:rsidRDefault="00C2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  <w:r w:rsidR="004E0D2F">
              <w:rPr>
                <w:sz w:val="28"/>
                <w:szCs w:val="28"/>
              </w:rPr>
              <w:t>,-</w:t>
            </w:r>
            <w:r>
              <w:rPr>
                <w:sz w:val="28"/>
                <w:szCs w:val="28"/>
              </w:rPr>
              <w:t>/h</w:t>
            </w:r>
          </w:p>
        </w:tc>
        <w:tc>
          <w:tcPr>
            <w:tcW w:w="0" w:type="auto"/>
          </w:tcPr>
          <w:p w:rsidR="00BA3CAD" w:rsidRDefault="00BA3CAD">
            <w:pPr>
              <w:rPr>
                <w:sz w:val="28"/>
                <w:szCs w:val="28"/>
              </w:rPr>
            </w:pPr>
          </w:p>
          <w:p w:rsidR="00C261BE" w:rsidRDefault="00C261BE">
            <w:pPr>
              <w:rPr>
                <w:sz w:val="28"/>
                <w:szCs w:val="28"/>
              </w:rPr>
            </w:pPr>
          </w:p>
          <w:p w:rsidR="004E0D2F" w:rsidRDefault="00C2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D2F">
              <w:rPr>
                <w:sz w:val="28"/>
                <w:szCs w:val="28"/>
              </w:rPr>
              <w:t>0,-</w:t>
            </w:r>
          </w:p>
          <w:p w:rsidR="004E0D2F" w:rsidRPr="00A26632" w:rsidRDefault="00C261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</w:t>
            </w:r>
            <w:r w:rsidR="004E0D2F">
              <w:rPr>
                <w:sz w:val="28"/>
                <w:szCs w:val="28"/>
              </w:rPr>
              <w:t>0,.</w:t>
            </w:r>
            <w:proofErr w:type="gramEnd"/>
          </w:p>
        </w:tc>
      </w:tr>
    </w:tbl>
    <w:p w:rsidR="003257BB" w:rsidRDefault="003257BB"/>
    <w:p w:rsidR="00C261BE" w:rsidRDefault="00A26632">
      <w:pPr>
        <w:rPr>
          <w:b/>
          <w:sz w:val="28"/>
          <w:szCs w:val="28"/>
        </w:rPr>
      </w:pPr>
      <w:r w:rsidRPr="00A26632">
        <w:rPr>
          <w:b/>
          <w:sz w:val="28"/>
          <w:szCs w:val="28"/>
        </w:rPr>
        <w:t>Poznámka:</w:t>
      </w:r>
    </w:p>
    <w:p w:rsidR="00A26632" w:rsidRDefault="00A26632">
      <w:pPr>
        <w:rPr>
          <w:b/>
          <w:sz w:val="28"/>
          <w:szCs w:val="28"/>
        </w:rPr>
      </w:pPr>
      <w:r w:rsidRPr="00A26632">
        <w:rPr>
          <w:b/>
          <w:sz w:val="28"/>
          <w:szCs w:val="28"/>
        </w:rPr>
        <w:t xml:space="preserve"> Akce pro děti a mládež a tělovýchovná zájmová činnost pro místní občany jsou od poplatku osvobozeny.</w:t>
      </w:r>
    </w:p>
    <w:p w:rsidR="00A26632" w:rsidRDefault="00A26632">
      <w:pPr>
        <w:rPr>
          <w:b/>
          <w:sz w:val="28"/>
          <w:szCs w:val="28"/>
        </w:rPr>
      </w:pPr>
    </w:p>
    <w:p w:rsidR="00A26632" w:rsidRDefault="008A6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proofErr w:type="spellStart"/>
      <w:r>
        <w:rPr>
          <w:b/>
          <w:sz w:val="28"/>
          <w:szCs w:val="28"/>
        </w:rPr>
        <w:t>Hvozdci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30.8.2021</w:t>
      </w:r>
      <w:proofErr w:type="gramEnd"/>
    </w:p>
    <w:p w:rsidR="00A26632" w:rsidRDefault="00A26632">
      <w:pPr>
        <w:rPr>
          <w:b/>
          <w:sz w:val="28"/>
          <w:szCs w:val="28"/>
        </w:rPr>
      </w:pPr>
    </w:p>
    <w:p w:rsidR="00A26632" w:rsidRDefault="00A26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…………………………………………..                                ……………………………………</w:t>
      </w:r>
    </w:p>
    <w:p w:rsidR="00A26632" w:rsidRPr="00A26632" w:rsidRDefault="00A26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Starosta </w:t>
      </w:r>
      <w:proofErr w:type="gramStart"/>
      <w:r>
        <w:rPr>
          <w:b/>
          <w:sz w:val="28"/>
          <w:szCs w:val="28"/>
        </w:rPr>
        <w:t xml:space="preserve">obce                                                             </w:t>
      </w:r>
      <w:proofErr w:type="spellStart"/>
      <w:r>
        <w:rPr>
          <w:b/>
          <w:sz w:val="28"/>
          <w:szCs w:val="28"/>
        </w:rPr>
        <w:t>Místostarostka</w:t>
      </w:r>
      <w:proofErr w:type="spellEnd"/>
      <w:proofErr w:type="gramEnd"/>
    </w:p>
    <w:p w:rsidR="00A26632" w:rsidRDefault="00A26632"/>
    <w:sectPr w:rsidR="00A26632" w:rsidSect="00E0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0C91"/>
    <w:multiLevelType w:val="hybridMultilevel"/>
    <w:tmpl w:val="08C4C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7B4"/>
    <w:multiLevelType w:val="hybridMultilevel"/>
    <w:tmpl w:val="07F20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0401"/>
    <w:multiLevelType w:val="hybridMultilevel"/>
    <w:tmpl w:val="207E0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62F9"/>
    <w:multiLevelType w:val="hybridMultilevel"/>
    <w:tmpl w:val="44445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7BC"/>
    <w:multiLevelType w:val="hybridMultilevel"/>
    <w:tmpl w:val="3E443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10E4"/>
    <w:multiLevelType w:val="hybridMultilevel"/>
    <w:tmpl w:val="C0146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181A"/>
    <w:multiLevelType w:val="hybridMultilevel"/>
    <w:tmpl w:val="0400D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909B3"/>
    <w:multiLevelType w:val="hybridMultilevel"/>
    <w:tmpl w:val="5E4AA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A5EAC"/>
    <w:multiLevelType w:val="hybridMultilevel"/>
    <w:tmpl w:val="6EFA0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D017E"/>
    <w:multiLevelType w:val="hybridMultilevel"/>
    <w:tmpl w:val="01B6EE90"/>
    <w:lvl w:ilvl="0" w:tplc="55040F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57BB"/>
    <w:rsid w:val="0013548D"/>
    <w:rsid w:val="00290B4D"/>
    <w:rsid w:val="002D5555"/>
    <w:rsid w:val="003257BB"/>
    <w:rsid w:val="003346FA"/>
    <w:rsid w:val="004E0D2F"/>
    <w:rsid w:val="005616D4"/>
    <w:rsid w:val="00602FBE"/>
    <w:rsid w:val="006C2346"/>
    <w:rsid w:val="00766BE4"/>
    <w:rsid w:val="00776F64"/>
    <w:rsid w:val="007B2DE7"/>
    <w:rsid w:val="00832F17"/>
    <w:rsid w:val="008A68B9"/>
    <w:rsid w:val="008B43C0"/>
    <w:rsid w:val="00980769"/>
    <w:rsid w:val="00A26632"/>
    <w:rsid w:val="00B055C0"/>
    <w:rsid w:val="00BA3CAD"/>
    <w:rsid w:val="00C261BE"/>
    <w:rsid w:val="00CB1328"/>
    <w:rsid w:val="00CD482E"/>
    <w:rsid w:val="00D365DE"/>
    <w:rsid w:val="00E002BE"/>
    <w:rsid w:val="00F12D12"/>
    <w:rsid w:val="00F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5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3BAF-E386-4E44-BD14-17AA60E3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CZECH POINT</cp:lastModifiedBy>
  <cp:revision>6</cp:revision>
  <cp:lastPrinted>2021-09-16T17:59:00Z</cp:lastPrinted>
  <dcterms:created xsi:type="dcterms:W3CDTF">2015-10-15T13:14:00Z</dcterms:created>
  <dcterms:modified xsi:type="dcterms:W3CDTF">2021-09-16T18:03:00Z</dcterms:modified>
</cp:coreProperties>
</file>